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41BC83" w14:textId="30895928" w:rsidR="001A6AE9" w:rsidRPr="001A6AE9" w:rsidRDefault="00266E94" w:rsidP="00CE17BD">
      <w:p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Dnia</w:t>
      </w:r>
      <w:r w:rsidR="00844CA0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28.01.2021 r.</w:t>
      </w:r>
      <w:r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,</w:t>
      </w:r>
      <w:r w:rsidRPr="00266E94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n</w:t>
      </w:r>
      <w:r w:rsidR="00E645E6" w:rsidRPr="00266E94">
        <w:rPr>
          <w:rFonts w:ascii="Fira Sans" w:eastAsia="Times New Roman" w:hAnsi="Fira Sans" w:cs="Times New Roman"/>
          <w:sz w:val="19"/>
          <w:szCs w:val="19"/>
          <w:lang w:eastAsia="pl-PL"/>
        </w:rPr>
        <w:t>a</w:t>
      </w:r>
      <w:r w:rsidR="00E645E6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podstawie art. 24</w:t>
      </w:r>
      <w:r w:rsidR="001A6AE9"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ust. 1 pkt. </w:t>
      </w:r>
      <w:r w:rsidR="00E645E6">
        <w:rPr>
          <w:rFonts w:ascii="Fira Sans" w:eastAsia="Times New Roman" w:hAnsi="Fira Sans" w:cs="Times New Roman"/>
          <w:sz w:val="19"/>
          <w:szCs w:val="19"/>
          <w:lang w:eastAsia="pl-PL"/>
        </w:rPr>
        <w:t>6</w:t>
      </w:r>
      <w:r w:rsidR="001A6AE9"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ustawy z dnia </w:t>
      </w:r>
      <w:r w:rsidR="00E645E6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9 sierpnia </w:t>
      </w:r>
      <w:r w:rsidR="001A6AE9"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2019 r. o </w:t>
      </w:r>
      <w:r w:rsidR="00E645E6">
        <w:rPr>
          <w:rFonts w:ascii="Fira Sans" w:eastAsia="Times New Roman" w:hAnsi="Fira Sans" w:cs="Times New Roman"/>
          <w:sz w:val="19"/>
          <w:szCs w:val="19"/>
          <w:lang w:eastAsia="pl-PL"/>
        </w:rPr>
        <w:t>narodowym spisie powszechnym ludności i mieszkań w 2021 r. (Dz.U. poz.1775, z późn.zm.)</w:t>
      </w:r>
      <w:r w:rsidR="00BC2187" w:rsidRPr="00BC2187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BC2187">
        <w:rPr>
          <w:rFonts w:ascii="Fira Sans" w:eastAsia="Times New Roman" w:hAnsi="Fira Sans" w:cs="Times New Roman"/>
          <w:sz w:val="19"/>
          <w:szCs w:val="19"/>
          <w:lang w:eastAsia="pl-PL"/>
        </w:rPr>
        <w:t>- zwany dalej NSP 2021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  <w:r w:rsidR="001A6AE9"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</w:p>
    <w:p w14:paraId="7519AC3B" w14:textId="33E95D6A" w:rsidR="00524828" w:rsidRDefault="00266E94" w:rsidP="00266E94">
      <w:p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Pan</w:t>
      </w:r>
      <w:r w:rsidR="00844CA0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Jacek Kozłowski </w:t>
      </w:r>
      <w:r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- </w:t>
      </w:r>
      <w:r w:rsidR="001A6AE9" w:rsidRPr="001A6AE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Gminny Komisarz Spisowy</w:t>
      </w:r>
      <w:r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w </w:t>
      </w:r>
      <w:r w:rsidR="00844CA0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Słubicach </w:t>
      </w:r>
      <w:r w:rsidR="001A6AE9" w:rsidRPr="001A6AE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ogłasza otwarty </w:t>
      </w:r>
      <w:r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br/>
      </w:r>
      <w:r w:rsidR="001A6AE9" w:rsidRPr="001A6AE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i konkurencyjny nabór</w:t>
      </w:r>
      <w:r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1A6AE9" w:rsidRPr="001A6AE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kandydatów na rachmistrzów </w:t>
      </w:r>
      <w:r w:rsidR="0092222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spisowych</w:t>
      </w:r>
      <w:r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1A6AE9"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>wykonujących czynności w ramach prac spisowych związanych z przeprowadzeniem</w:t>
      </w:r>
      <w:r w:rsidR="00524828" w:rsidRPr="0052482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524828"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>na terytorium Rzeczpospolitej Polskiej w 202</w:t>
      </w:r>
      <w:r w:rsidR="00524828">
        <w:rPr>
          <w:rFonts w:ascii="Fira Sans" w:eastAsia="Times New Roman" w:hAnsi="Fira Sans" w:cs="Times New Roman"/>
          <w:sz w:val="19"/>
          <w:szCs w:val="19"/>
          <w:lang w:eastAsia="pl-PL"/>
        </w:rPr>
        <w:t>1</w:t>
      </w:r>
      <w:r w:rsidR="00524828"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r</w:t>
      </w:r>
      <w:r w:rsidR="00524828">
        <w:rPr>
          <w:rFonts w:ascii="Fira Sans" w:eastAsia="Times New Roman" w:hAnsi="Fira Sans" w:cs="Times New Roman"/>
          <w:sz w:val="19"/>
          <w:szCs w:val="19"/>
          <w:lang w:eastAsia="pl-PL"/>
        </w:rPr>
        <w:t>. spisu powszechnego</w:t>
      </w:r>
      <w:r w:rsidR="00BC2187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NSP 2021.</w:t>
      </w:r>
      <w:r w:rsidR="001A6AE9"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</w:p>
    <w:p w14:paraId="74F14DDD" w14:textId="695E66DB" w:rsidR="001A6AE9" w:rsidRDefault="00524828" w:rsidP="002F66C7">
      <w:pPr>
        <w:spacing w:before="100" w:before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NSP 2021</w:t>
      </w:r>
      <w:r w:rsidR="001A6AE9"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jest przeprowadzany w terminie od dnia 1 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kwietnia do dnia 30 </w:t>
      </w:r>
      <w:r w:rsidR="00195E1A">
        <w:rPr>
          <w:rFonts w:ascii="Fira Sans" w:eastAsia="Times New Roman" w:hAnsi="Fira Sans" w:cs="Times New Roman"/>
          <w:sz w:val="19"/>
          <w:szCs w:val="19"/>
          <w:lang w:eastAsia="pl-PL"/>
        </w:rPr>
        <w:t>czerwca</w:t>
      </w:r>
      <w:r w:rsidR="001A6AE9"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2021</w:t>
      </w:r>
      <w:r w:rsidR="001A6AE9"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r., </w:t>
      </w:r>
      <w:r w:rsidRPr="00524828">
        <w:rPr>
          <w:rFonts w:ascii="Fira Sans" w:eastAsia="Times New Roman" w:hAnsi="Fira Sans" w:cs="Times New Roman"/>
          <w:sz w:val="19"/>
          <w:szCs w:val="19"/>
          <w:lang w:eastAsia="pl-PL"/>
        </w:rPr>
        <w:t>według stanu na</w:t>
      </w:r>
      <w:r w:rsidR="009F46D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524828">
        <w:rPr>
          <w:rFonts w:ascii="Fira Sans" w:eastAsia="Times New Roman" w:hAnsi="Fira Sans" w:cs="Times New Roman"/>
          <w:sz w:val="19"/>
          <w:szCs w:val="19"/>
          <w:lang w:eastAsia="pl-PL"/>
        </w:rPr>
        <w:t>dzień 31</w:t>
      </w:r>
      <w:r w:rsidR="009F46D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524828">
        <w:rPr>
          <w:rFonts w:ascii="Fira Sans" w:eastAsia="Times New Roman" w:hAnsi="Fira Sans" w:cs="Times New Roman"/>
          <w:sz w:val="19"/>
          <w:szCs w:val="19"/>
          <w:lang w:eastAsia="pl-PL"/>
        </w:rPr>
        <w:t>marca 2021 r., godz. 24.00</w:t>
      </w:r>
      <w:r w:rsidR="001A6AE9"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. </w:t>
      </w:r>
    </w:p>
    <w:p w14:paraId="4B36108F" w14:textId="19365CD6" w:rsidR="00195E1A" w:rsidRPr="00195E1A" w:rsidRDefault="00195E1A" w:rsidP="00195E1A">
      <w:pPr>
        <w:spacing w:after="60" w:line="240" w:lineRule="auto"/>
        <w:jc w:val="both"/>
        <w:rPr>
          <w:rFonts w:ascii="Fira Sans" w:eastAsia="Times New Roman" w:hAnsi="Fira Sans" w:cs="Times New Roman"/>
          <w:i/>
          <w:color w:val="002060"/>
          <w:sz w:val="19"/>
          <w:szCs w:val="19"/>
          <w:lang w:eastAsia="pl-PL"/>
        </w:rPr>
      </w:pPr>
      <w:r w:rsidRPr="006610FD">
        <w:rPr>
          <w:rFonts w:ascii="Fira Sans" w:eastAsia="Times New Roman" w:hAnsi="Fira Sans" w:cs="Times New Roman"/>
          <w:i/>
          <w:color w:val="002060"/>
          <w:sz w:val="19"/>
          <w:szCs w:val="19"/>
          <w:lang w:eastAsia="pl-PL"/>
        </w:rPr>
        <w:t>Obecnie procedowana jest zmiana ustawy z dnia 9 sierpnia 2019 r. o narodowym spisie powszechnym ludności i mieszkań w 2021 r. (Dz. U. poz. 1775 oraz z 2020 r. poz. 1486) wydłużająca czas trwania spisu</w:t>
      </w:r>
      <w:r>
        <w:rPr>
          <w:rFonts w:ascii="Fira Sans" w:eastAsia="Times New Roman" w:hAnsi="Fira Sans" w:cs="Times New Roman"/>
          <w:i/>
          <w:color w:val="002060"/>
          <w:sz w:val="19"/>
          <w:szCs w:val="19"/>
          <w:lang w:eastAsia="pl-PL"/>
        </w:rPr>
        <w:br/>
        <w:t>do 30 września 2021 r.</w:t>
      </w:r>
      <w:r w:rsidRPr="006610FD">
        <w:rPr>
          <w:rFonts w:ascii="Fira Sans" w:eastAsia="Times New Roman" w:hAnsi="Fira Sans" w:cs="Times New Roman"/>
          <w:i/>
          <w:color w:val="002060"/>
          <w:sz w:val="19"/>
          <w:szCs w:val="19"/>
          <w:lang w:eastAsia="pl-PL"/>
        </w:rPr>
        <w:t xml:space="preserve"> </w:t>
      </w:r>
      <w:r>
        <w:rPr>
          <w:rFonts w:ascii="Fira Sans" w:eastAsia="Times New Roman" w:hAnsi="Fira Sans" w:cs="Times New Roman"/>
          <w:i/>
          <w:color w:val="002060"/>
          <w:sz w:val="19"/>
          <w:szCs w:val="19"/>
          <w:lang w:eastAsia="pl-PL"/>
        </w:rPr>
        <w:t>(i</w:t>
      </w:r>
      <w:r w:rsidRPr="006610FD">
        <w:rPr>
          <w:rFonts w:ascii="Fira Sans" w:eastAsia="Times New Roman" w:hAnsi="Fira Sans" w:cs="Times New Roman"/>
          <w:i/>
          <w:color w:val="002060"/>
          <w:sz w:val="19"/>
          <w:szCs w:val="19"/>
          <w:lang w:eastAsia="pl-PL"/>
        </w:rPr>
        <w:t>– co za tym idzie – okres pracy rachmistrzów</w:t>
      </w:r>
      <w:r>
        <w:rPr>
          <w:rFonts w:ascii="Fira Sans" w:eastAsia="Times New Roman" w:hAnsi="Fira Sans" w:cs="Times New Roman"/>
          <w:i/>
          <w:color w:val="002060"/>
          <w:sz w:val="19"/>
          <w:szCs w:val="19"/>
          <w:lang w:eastAsia="pl-PL"/>
        </w:rPr>
        <w:t xml:space="preserve"> spisowych</w:t>
      </w:r>
      <w:r w:rsidRPr="006610FD">
        <w:rPr>
          <w:rFonts w:ascii="Fira Sans" w:eastAsia="Times New Roman" w:hAnsi="Fira Sans" w:cs="Times New Roman"/>
          <w:i/>
          <w:color w:val="002060"/>
          <w:sz w:val="19"/>
          <w:szCs w:val="19"/>
          <w:lang w:eastAsia="pl-PL"/>
        </w:rPr>
        <w:t xml:space="preserve"> do </w:t>
      </w:r>
      <w:r>
        <w:rPr>
          <w:rFonts w:ascii="Fira Sans" w:eastAsia="Times New Roman" w:hAnsi="Fira Sans" w:cs="Times New Roman"/>
          <w:i/>
          <w:color w:val="002060"/>
          <w:sz w:val="19"/>
          <w:szCs w:val="19"/>
          <w:lang w:eastAsia="pl-PL"/>
        </w:rPr>
        <w:t>30 września 2021 r.).</w:t>
      </w:r>
    </w:p>
    <w:p w14:paraId="68450FFE" w14:textId="554173F9" w:rsidR="001A6AE9" w:rsidRDefault="001A6AE9" w:rsidP="00CE17BD">
      <w:p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1A6AE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Termin składania ofert</w:t>
      </w:r>
      <w:r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: </w:t>
      </w:r>
      <w:r w:rsidR="00E94E59" w:rsidRPr="00E94E59">
        <w:rPr>
          <w:rFonts w:ascii="Fira Sans" w:eastAsia="Times New Roman" w:hAnsi="Fira Sans" w:cs="Times New Roman"/>
          <w:b/>
          <w:sz w:val="19"/>
          <w:szCs w:val="19"/>
          <w:lang w:eastAsia="pl-PL"/>
        </w:rPr>
        <w:t>01.02.2021r. – 09.02.2021r</w:t>
      </w:r>
      <w:r w:rsidR="00E94E59">
        <w:rPr>
          <w:rFonts w:ascii="Fira Sans" w:eastAsia="Times New Roman" w:hAnsi="Fira Sans" w:cs="Times New Roman"/>
          <w:b/>
          <w:sz w:val="19"/>
          <w:szCs w:val="19"/>
          <w:lang w:eastAsia="pl-PL"/>
        </w:rPr>
        <w:t>.</w:t>
      </w:r>
      <w:r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</w:p>
    <w:p w14:paraId="3C837517" w14:textId="65423E29" w:rsidR="001A6AE9" w:rsidRPr="001A6AE9" w:rsidRDefault="001A6AE9" w:rsidP="00CE17BD">
      <w:p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1A6AE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Kandydat na rachmistrza </w:t>
      </w:r>
      <w:r w:rsidR="00154A67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spisowego</w:t>
      </w:r>
      <w:r w:rsidRPr="001A6AE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BC2187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po</w:t>
      </w:r>
      <w:r w:rsidRPr="001A6AE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winien spełniać następujące warunki:</w:t>
      </w:r>
    </w:p>
    <w:p w14:paraId="1A2FC9D3" w14:textId="4F79D457" w:rsidR="001A6AE9" w:rsidRPr="00276DA9" w:rsidRDefault="001A6AE9" w:rsidP="00CE17B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276DA9">
        <w:rPr>
          <w:rFonts w:ascii="Fira Sans" w:eastAsia="Times New Roman" w:hAnsi="Fira Sans" w:cs="Times New Roman"/>
          <w:sz w:val="19"/>
          <w:szCs w:val="19"/>
          <w:lang w:eastAsia="pl-PL"/>
        </w:rPr>
        <w:t>mieć ukończone 18 lat,</w:t>
      </w:r>
    </w:p>
    <w:p w14:paraId="365E6EA8" w14:textId="0FD3DCCF" w:rsidR="00644BEA" w:rsidRPr="00276DA9" w:rsidRDefault="00644BEA" w:rsidP="00CE17B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276DA9">
        <w:rPr>
          <w:rFonts w:ascii="Fira Sans" w:eastAsia="Times New Roman" w:hAnsi="Fira Sans" w:cs="Times New Roman"/>
          <w:sz w:val="19"/>
          <w:szCs w:val="19"/>
          <w:lang w:eastAsia="pl-PL"/>
        </w:rPr>
        <w:t>ciesz</w:t>
      </w:r>
      <w:r w:rsidR="00605688">
        <w:rPr>
          <w:rFonts w:ascii="Fira Sans" w:eastAsia="Times New Roman" w:hAnsi="Fira Sans" w:cs="Times New Roman"/>
          <w:sz w:val="19"/>
          <w:szCs w:val="19"/>
          <w:lang w:eastAsia="pl-PL"/>
        </w:rPr>
        <w:t>yć</w:t>
      </w:r>
      <w:r w:rsidRPr="00276D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się nieposzlakowaną opinią</w:t>
      </w:r>
      <w:r w:rsidR="00605688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5FC7F60D" w14:textId="77777777" w:rsidR="001A6AE9" w:rsidRPr="00276DA9" w:rsidRDefault="001A6AE9" w:rsidP="00CE17B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276DA9">
        <w:rPr>
          <w:rFonts w:ascii="Fira Sans" w:eastAsia="Times New Roman" w:hAnsi="Fira Sans" w:cs="Times New Roman"/>
          <w:sz w:val="19"/>
          <w:szCs w:val="19"/>
          <w:lang w:eastAsia="pl-PL"/>
        </w:rPr>
        <w:t>posiadać co najmniej średnie wykształcenie,</w:t>
      </w:r>
    </w:p>
    <w:p w14:paraId="15373475" w14:textId="77777777" w:rsidR="001A6AE9" w:rsidRPr="00276DA9" w:rsidRDefault="001A6AE9" w:rsidP="00CE17B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276DA9">
        <w:rPr>
          <w:rFonts w:ascii="Fira Sans" w:eastAsia="Times New Roman" w:hAnsi="Fira Sans" w:cs="Times New Roman"/>
          <w:sz w:val="19"/>
          <w:szCs w:val="19"/>
          <w:lang w:eastAsia="pl-PL"/>
        </w:rPr>
        <w:t>posługiwać się językiem polskim w mowie i piśmie,</w:t>
      </w:r>
    </w:p>
    <w:p w14:paraId="01E416EB" w14:textId="77777777" w:rsidR="001A6AE9" w:rsidRPr="00276DA9" w:rsidRDefault="001A6AE9" w:rsidP="00CE17B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276DA9">
        <w:rPr>
          <w:rFonts w:ascii="Fira Sans" w:eastAsia="Times New Roman" w:hAnsi="Fira Sans" w:cs="Times New Roman"/>
          <w:sz w:val="19"/>
          <w:szCs w:val="19"/>
          <w:lang w:eastAsia="pl-PL"/>
        </w:rPr>
        <w:t>nie być skazanym prawomocnym wyrokiem za umyślne przestępstwo lub umyślne przestępstwo skarbowe.</w:t>
      </w:r>
    </w:p>
    <w:p w14:paraId="264FE181" w14:textId="77777777" w:rsidR="001A6AE9" w:rsidRPr="00276DA9" w:rsidRDefault="00644BEA" w:rsidP="002F66C7">
      <w:pPr>
        <w:spacing w:before="100" w:before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276D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Informacje ogólne</w:t>
      </w:r>
      <w:r w:rsidR="001A6AE9" w:rsidRPr="00276D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:</w:t>
      </w:r>
    </w:p>
    <w:p w14:paraId="39F1FD7C" w14:textId="248E0455" w:rsidR="00A07940" w:rsidRPr="00605688" w:rsidRDefault="00A07940" w:rsidP="00A07940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Dane kandydatów na rachmistrzów spisowych są rejestrowane w Systemie Ewidencji Rachmistrzów (SER) przez upoważnionego pracownika Urzędu Gminy w </w:t>
      </w:r>
      <w:r w:rsidR="007C0552">
        <w:rPr>
          <w:rFonts w:ascii="Fira Sans" w:eastAsia="Times New Roman" w:hAnsi="Fira Sans" w:cs="Times New Roman"/>
          <w:sz w:val="19"/>
          <w:szCs w:val="19"/>
          <w:lang w:eastAsia="pl-PL"/>
        </w:rPr>
        <w:t>Słubicach.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Kandydat na rachmistrza spisowego, którego dane zostaną zarejestrowane w systemie SER, otrzyma login do apl</w:t>
      </w:r>
      <w:r w:rsidR="00195E1A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ikacji e -learning. Na wskazany </w:t>
      </w:r>
      <w:r w:rsidRPr="0097440B">
        <w:rPr>
          <w:rFonts w:ascii="Fira Sans" w:eastAsia="Times New Roman" w:hAnsi="Fira Sans" w:cs="Times New Roman"/>
          <w:sz w:val="19"/>
          <w:szCs w:val="19"/>
          <w:lang w:eastAsia="pl-PL"/>
        </w:rPr>
        <w:t>w ofercie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adres e-mail zostanie wysłane hasło umożliwiające dostęp do systemu e-learning</w:t>
      </w:r>
      <w:r w:rsidR="007C0552">
        <w:rPr>
          <w:rFonts w:ascii="Fira Sans" w:eastAsia="Times New Roman" w:hAnsi="Fira Sans" w:cs="Times New Roman"/>
          <w:strike/>
          <w:sz w:val="19"/>
          <w:szCs w:val="19"/>
          <w:lang w:eastAsia="pl-PL"/>
        </w:rPr>
        <w:t>.</w:t>
      </w:r>
    </w:p>
    <w:p w14:paraId="13964754" w14:textId="1F1731B1" w:rsidR="00A07940" w:rsidRPr="00605688" w:rsidRDefault="00A07940" w:rsidP="00A07940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Na podany </w:t>
      </w:r>
      <w:r w:rsidRPr="0097440B">
        <w:rPr>
          <w:rFonts w:ascii="Fira Sans" w:eastAsia="Times New Roman" w:hAnsi="Fira Sans" w:cs="Times New Roman"/>
          <w:sz w:val="19"/>
          <w:szCs w:val="19"/>
          <w:lang w:eastAsia="pl-PL"/>
        </w:rPr>
        <w:t>w ofercie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adres e-mail będą przekazywane informacje o terminie i formie szkolenia, którego ukończenie z wynikiem pozytywnym będzie warunkiem koniecznym do uzyskania możliwości kwalifikacji na rachmistrza spisowego.</w:t>
      </w:r>
    </w:p>
    <w:p w14:paraId="618AEB2E" w14:textId="62108F74" w:rsidR="001A6AE9" w:rsidRPr="00605688" w:rsidRDefault="00644BEA" w:rsidP="00BC2187">
      <w:pPr>
        <w:numPr>
          <w:ilvl w:val="0"/>
          <w:numId w:val="2"/>
        </w:num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05688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Kandydat na rachmistrza</w:t>
      </w:r>
      <w:r w:rsidRPr="00605688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z</w:t>
      </w:r>
      <w:r w:rsidR="001A6AE9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obligowany jest do wzięcia udziału w szkoleniu</w:t>
      </w:r>
      <w:r w:rsidR="006960F3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B7197C">
        <w:rPr>
          <w:rFonts w:ascii="Fira Sans" w:eastAsia="Times New Roman" w:hAnsi="Fira Sans" w:cs="Times New Roman"/>
          <w:sz w:val="19"/>
          <w:szCs w:val="19"/>
          <w:lang w:eastAsia="pl-PL"/>
        </w:rPr>
        <w:t>przeprowadzanym</w:t>
      </w:r>
      <w:r w:rsidR="006960F3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605688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6960F3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trybie zdalnym</w:t>
      </w:r>
      <w:r w:rsidR="001A6AE9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. Szkolenia dla rachmistrzów </w:t>
      </w:r>
      <w:r w:rsidR="006960F3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spisowych</w:t>
      </w:r>
      <w:r w:rsidR="001A6AE9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obejmować będą część teoretyczną oraz część praktyczną. Egzamin kandydata na</w:t>
      </w:r>
      <w:r w:rsidR="00605688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rachmistrza </w:t>
      </w:r>
      <w:r w:rsidR="0049542F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spisowego</w:t>
      </w:r>
      <w:r w:rsidR="00003170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, przeprowadzany po </w:t>
      </w:r>
      <w:r w:rsidR="001A6AE9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szkoleniu</w:t>
      </w:r>
      <w:r w:rsidR="00003170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="001A6AE9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będzie rea</w:t>
      </w:r>
      <w:r w:rsidR="00022E38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lizowany za pomocą aplikacji e</w:t>
      </w:r>
      <w:r w:rsidR="001A6AE9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-learning. </w:t>
      </w:r>
      <w:r w:rsidR="00BC2187">
        <w:rPr>
          <w:rFonts w:ascii="Fira Sans" w:eastAsia="Times New Roman" w:hAnsi="Fira Sans" w:cs="Times New Roman"/>
          <w:sz w:val="19"/>
          <w:szCs w:val="19"/>
          <w:lang w:eastAsia="pl-PL"/>
        </w:rPr>
        <w:t>Kandydat p</w:t>
      </w:r>
      <w:r w:rsidR="00BC2187" w:rsidRPr="00BC2187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odczas szkolenia i egzaminu po szkoleniu posługuje się własnym urządzeniem z dostępem do Internetu (rekomendujemy laptop, komputer, tablet). </w:t>
      </w:r>
      <w:r w:rsidR="001A6AE9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Kandydat, który nie weźmie udziału w całości szkolenia, nie może przystąpić do</w:t>
      </w:r>
      <w:r w:rsidR="00605688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egzaminu kończącego szkolenie.</w:t>
      </w:r>
    </w:p>
    <w:p w14:paraId="79C3542C" w14:textId="522BE0E8" w:rsidR="00A07940" w:rsidRPr="002D690B" w:rsidRDefault="00A07940" w:rsidP="00A0794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Kandydaci, którzy uzyskają </w:t>
      </w:r>
      <w:r w:rsidR="00F91E16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pozytywny 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wynik z eg</w:t>
      </w:r>
      <w:r w:rsidR="00F91E16">
        <w:rPr>
          <w:rFonts w:ascii="Fira Sans" w:eastAsia="Times New Roman" w:hAnsi="Fira Sans" w:cs="Times New Roman"/>
          <w:sz w:val="19"/>
          <w:szCs w:val="19"/>
          <w:lang w:eastAsia="pl-PL"/>
        </w:rPr>
        <w:t>zaminu (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co najmniej 60% poprawnych odpowiedzi</w:t>
      </w:r>
      <w:r w:rsidR="00F91E16">
        <w:rPr>
          <w:rFonts w:ascii="Fira Sans" w:eastAsia="Times New Roman" w:hAnsi="Fira Sans" w:cs="Times New Roman"/>
          <w:sz w:val="19"/>
          <w:szCs w:val="19"/>
          <w:lang w:eastAsia="pl-PL"/>
        </w:rPr>
        <w:t>),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zostaną wpisani na listę </w:t>
      </w:r>
      <w:r w:rsidRPr="002D690B">
        <w:rPr>
          <w:rFonts w:ascii="Fira Sans" w:eastAsia="Times New Roman" w:hAnsi="Fira Sans" w:cs="Times New Roman"/>
          <w:sz w:val="19"/>
          <w:szCs w:val="19"/>
          <w:lang w:eastAsia="pl-PL"/>
        </w:rPr>
        <w:t>osób zakwalifikowan</w:t>
      </w:r>
      <w:r w:rsidR="00F91E16">
        <w:rPr>
          <w:rFonts w:ascii="Fira Sans" w:eastAsia="Times New Roman" w:hAnsi="Fira Sans" w:cs="Times New Roman"/>
          <w:sz w:val="19"/>
          <w:szCs w:val="19"/>
          <w:lang w:eastAsia="pl-PL"/>
        </w:rPr>
        <w:t>ych</w:t>
      </w:r>
      <w:r w:rsidRPr="002D690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do pełnienia roli rachmistrza.</w:t>
      </w:r>
      <w:r w:rsidR="00F91E16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Pr="002D690B">
        <w:rPr>
          <w:rFonts w:ascii="Fira Sans" w:eastAsia="Times New Roman" w:hAnsi="Fira Sans" w:cs="Times New Roman"/>
          <w:sz w:val="19"/>
          <w:szCs w:val="19"/>
          <w:lang w:eastAsia="pl-PL"/>
        </w:rPr>
        <w:t>O kolejności na liście decydować będzie</w:t>
      </w:r>
      <w:r w:rsidR="00F91E16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najwyższa</w:t>
      </w:r>
      <w:r w:rsidRPr="002D690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liczba punktów uzyskanych na egzaminie przez kandydatów z danej gminy (jako pierwsze kryterium) oraz</w:t>
      </w:r>
      <w:r w:rsidR="00F91E16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najkrótszy</w:t>
      </w:r>
      <w:r w:rsidRPr="002D690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czas, w jakim został napisany test w przypadku takiej samej liczby uzyskanych punktów (jako drugie kryterium). Na liście będą zamieszczone przy każdym z kandydatów </w:t>
      </w:r>
      <w:r w:rsidR="0049670D" w:rsidRPr="0049670D">
        <w:rPr>
          <w:rFonts w:ascii="Fira Sans" w:eastAsia="Times New Roman" w:hAnsi="Fira Sans" w:cs="Times New Roman"/>
          <w:sz w:val="19"/>
          <w:szCs w:val="19"/>
          <w:lang w:eastAsia="pl-PL"/>
        </w:rPr>
        <w:t>wyniki obu tych kryteriów</w:t>
      </w:r>
      <w:r w:rsidRPr="002D690B">
        <w:rPr>
          <w:rFonts w:ascii="Fira Sans" w:eastAsia="Times New Roman" w:hAnsi="Fira Sans"/>
          <w:sz w:val="20"/>
          <w:szCs w:val="20"/>
        </w:rPr>
        <w:t>.</w:t>
      </w:r>
      <w:r w:rsidRPr="002D690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</w:p>
    <w:p w14:paraId="7A6D3345" w14:textId="3E51B699" w:rsidR="00F91E16" w:rsidRPr="00F91E16" w:rsidRDefault="00F91E16" w:rsidP="00E964F3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91E16">
        <w:rPr>
          <w:rFonts w:ascii="Fira Sans" w:eastAsia="Times New Roman" w:hAnsi="Fira Sans" w:cs="Times New Roman"/>
          <w:sz w:val="19"/>
          <w:szCs w:val="19"/>
          <w:lang w:eastAsia="pl-PL"/>
        </w:rPr>
        <w:t>Kandydaci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F91E16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którzy uzyskają najwyższe miejsce na liści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e</w:t>
      </w:r>
      <w:r w:rsidR="00A07940" w:rsidRPr="00F91E16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, zostaną powołani na rachmistrzów spisowych </w:t>
      </w:r>
      <w:r w:rsidR="000616D8">
        <w:rPr>
          <w:rFonts w:ascii="Fira Sans" w:eastAsia="Times New Roman" w:hAnsi="Fira Sans" w:cs="Times New Roman"/>
          <w:sz w:val="19"/>
          <w:szCs w:val="19"/>
          <w:lang w:eastAsia="pl-PL"/>
        </w:rPr>
        <w:br/>
      </w:r>
      <w:r w:rsidR="00A07940" w:rsidRPr="00F91E16">
        <w:rPr>
          <w:rFonts w:ascii="Fira Sans" w:eastAsia="Times New Roman" w:hAnsi="Fira Sans" w:cs="Times New Roman"/>
          <w:sz w:val="19"/>
          <w:szCs w:val="19"/>
          <w:lang w:eastAsia="pl-PL"/>
        </w:rPr>
        <w:t>(w liczbie adekwatnej do potrzeb), a następnie podpiszą umowę zlecenia z dyrektorem urzędu statystycznego – jako zastępcą wojewódzkiego komisarza spisowego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. </w:t>
      </w:r>
      <w:r w:rsidR="00435AAB">
        <w:rPr>
          <w:rFonts w:ascii="Fira Sans" w:eastAsia="Times New Roman" w:hAnsi="Fira Sans" w:cs="Times New Roman"/>
          <w:sz w:val="19"/>
          <w:szCs w:val="19"/>
          <w:lang w:eastAsia="pl-PL"/>
        </w:rPr>
        <w:t>Pozostali k</w:t>
      </w:r>
      <w:r w:rsidRPr="00F91E16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andydaci, których liczba przekracza zapotrzebowanie w danej gminie, stanowić będą zasób rezerwowy. </w:t>
      </w:r>
    </w:p>
    <w:p w14:paraId="5A5C2805" w14:textId="76919491" w:rsidR="00A07940" w:rsidRPr="00605688" w:rsidRDefault="00A07940" w:rsidP="00A07940">
      <w:pPr>
        <w:numPr>
          <w:ilvl w:val="0"/>
          <w:numId w:val="2"/>
        </w:num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Kandydat ma prawo wglądu do swojego testu i uzyskanego wyniku - niezwłocznie po ogłoszeniu wyników egzaminu testowego oraz żądania sprawdzenia</w:t>
      </w:r>
      <w:r w:rsidR="0049670D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WBS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poprawności tego wyniku.</w:t>
      </w:r>
    </w:p>
    <w:p w14:paraId="7386C420" w14:textId="3047F603" w:rsidR="00822750" w:rsidRPr="00605688" w:rsidRDefault="00E54F8C" w:rsidP="00605688">
      <w:pPr>
        <w:numPr>
          <w:ilvl w:val="0"/>
          <w:numId w:val="2"/>
        </w:num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Kandydat, po powołaniu na rachmistrza spisowego</w:t>
      </w:r>
      <w:r w:rsidR="0049670D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1A6AE9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zobowiązany jest do przesłania za pośrednictwem aplikacji </w:t>
      </w:r>
      <w:r w:rsidR="00263EE3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e-learning</w:t>
      </w:r>
      <w:r w:rsidR="001A6AE9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263EE3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danych niezbędnych do zawarcia umowy zlecenia oraz </w:t>
      </w:r>
      <w:r w:rsidR="00605688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z</w:t>
      </w:r>
      <w:r w:rsidR="00822750" w:rsidRPr="00605688">
        <w:rPr>
          <w:rFonts w:ascii="Fira Sans" w:hAnsi="Fira Sans"/>
          <w:sz w:val="19"/>
          <w:szCs w:val="19"/>
        </w:rPr>
        <w:t>djęci</w:t>
      </w:r>
      <w:r w:rsidR="00605688" w:rsidRPr="00605688">
        <w:rPr>
          <w:rFonts w:ascii="Fira Sans" w:hAnsi="Fira Sans"/>
          <w:sz w:val="19"/>
          <w:szCs w:val="19"/>
        </w:rPr>
        <w:t>a</w:t>
      </w:r>
      <w:r w:rsidR="00822750" w:rsidRPr="00605688">
        <w:rPr>
          <w:rFonts w:ascii="Fira Sans" w:hAnsi="Fira Sans"/>
          <w:sz w:val="19"/>
          <w:szCs w:val="19"/>
        </w:rPr>
        <w:t xml:space="preserve"> do</w:t>
      </w:r>
      <w:r w:rsidR="00605688" w:rsidRPr="00605688">
        <w:rPr>
          <w:rFonts w:ascii="Fira Sans" w:hAnsi="Fira Sans"/>
          <w:sz w:val="19"/>
          <w:szCs w:val="19"/>
        </w:rPr>
        <w:t> </w:t>
      </w:r>
      <w:r w:rsidR="00822750" w:rsidRPr="00605688">
        <w:rPr>
          <w:rFonts w:ascii="Fira Sans" w:hAnsi="Fira Sans"/>
          <w:sz w:val="19"/>
          <w:szCs w:val="19"/>
        </w:rPr>
        <w:t>identyfikatora, które powinno spełniać określone wymagania:</w:t>
      </w:r>
    </w:p>
    <w:p w14:paraId="141EF770" w14:textId="77777777" w:rsidR="00822750" w:rsidRPr="00605688" w:rsidRDefault="00822750" w:rsidP="00605688">
      <w:pPr>
        <w:pStyle w:val="Akapitzlist"/>
        <w:numPr>
          <w:ilvl w:val="1"/>
          <w:numId w:val="11"/>
        </w:numPr>
        <w:spacing w:after="0" w:line="240" w:lineRule="auto"/>
        <w:ind w:left="1134" w:hanging="425"/>
        <w:contextualSpacing w:val="0"/>
        <w:jc w:val="both"/>
        <w:rPr>
          <w:rFonts w:ascii="Fira Sans" w:hAnsi="Fira Sans"/>
          <w:sz w:val="19"/>
          <w:szCs w:val="19"/>
        </w:rPr>
      </w:pPr>
      <w:r w:rsidRPr="00605688">
        <w:rPr>
          <w:rFonts w:ascii="Fira Sans" w:hAnsi="Fira Sans"/>
          <w:sz w:val="19"/>
          <w:szCs w:val="19"/>
        </w:rPr>
        <w:t>jednolite tło, oświetlone, pozbawione cieni i elementów ozdobnych oraz innych osób,</w:t>
      </w:r>
    </w:p>
    <w:p w14:paraId="03074840" w14:textId="77777777" w:rsidR="00822750" w:rsidRPr="00605688" w:rsidRDefault="00822750" w:rsidP="00605688">
      <w:pPr>
        <w:pStyle w:val="Akapitzlist"/>
        <w:numPr>
          <w:ilvl w:val="1"/>
          <w:numId w:val="11"/>
        </w:numPr>
        <w:spacing w:after="0" w:line="240" w:lineRule="auto"/>
        <w:ind w:left="1134" w:hanging="425"/>
        <w:contextualSpacing w:val="0"/>
        <w:jc w:val="both"/>
        <w:rPr>
          <w:rFonts w:ascii="Fira Sans" w:hAnsi="Fira Sans"/>
          <w:sz w:val="19"/>
          <w:szCs w:val="19"/>
        </w:rPr>
      </w:pPr>
      <w:r w:rsidRPr="00605688">
        <w:rPr>
          <w:rFonts w:ascii="Fira Sans" w:hAnsi="Fira Sans"/>
          <w:sz w:val="19"/>
          <w:szCs w:val="19"/>
        </w:rPr>
        <w:t>format pliku - JPG,</w:t>
      </w:r>
    </w:p>
    <w:p w14:paraId="496B7A71" w14:textId="464EF604" w:rsidR="00822750" w:rsidRPr="00605688" w:rsidRDefault="00822750" w:rsidP="00195E1A">
      <w:pPr>
        <w:pStyle w:val="Akapitzlist"/>
        <w:numPr>
          <w:ilvl w:val="1"/>
          <w:numId w:val="22"/>
        </w:numPr>
        <w:spacing w:after="0" w:line="240" w:lineRule="auto"/>
        <w:ind w:left="1134" w:hanging="425"/>
        <w:contextualSpacing w:val="0"/>
        <w:jc w:val="both"/>
        <w:rPr>
          <w:rFonts w:ascii="Fira Sans" w:hAnsi="Fira Sans"/>
          <w:sz w:val="19"/>
          <w:szCs w:val="19"/>
        </w:rPr>
      </w:pPr>
      <w:r w:rsidRPr="00605688">
        <w:rPr>
          <w:rFonts w:ascii="Fira Sans" w:hAnsi="Fira Sans"/>
          <w:sz w:val="19"/>
          <w:szCs w:val="19"/>
        </w:rPr>
        <w:t>rozmiar rzeczywisty zdjęcia – 23x30mm, co odpowiada:</w:t>
      </w:r>
    </w:p>
    <w:p w14:paraId="3B452DED" w14:textId="77777777" w:rsidR="00822750" w:rsidRPr="00605688" w:rsidRDefault="00822750" w:rsidP="00605688">
      <w:pPr>
        <w:pStyle w:val="Akapitzlist"/>
        <w:numPr>
          <w:ilvl w:val="2"/>
          <w:numId w:val="12"/>
        </w:numPr>
        <w:spacing w:after="0" w:line="240" w:lineRule="auto"/>
        <w:contextualSpacing w:val="0"/>
        <w:jc w:val="both"/>
        <w:rPr>
          <w:rFonts w:ascii="Fira Sans" w:hAnsi="Fira Sans"/>
          <w:sz w:val="19"/>
          <w:szCs w:val="19"/>
        </w:rPr>
      </w:pPr>
      <w:r w:rsidRPr="00605688">
        <w:rPr>
          <w:rFonts w:ascii="Fira Sans" w:hAnsi="Fira Sans"/>
          <w:sz w:val="19"/>
          <w:szCs w:val="19"/>
        </w:rPr>
        <w:t xml:space="preserve">przy rozdzielczości 300 </w:t>
      </w:r>
      <w:proofErr w:type="spellStart"/>
      <w:r w:rsidRPr="00605688">
        <w:rPr>
          <w:rFonts w:ascii="Fira Sans" w:hAnsi="Fira Sans"/>
          <w:sz w:val="19"/>
          <w:szCs w:val="19"/>
        </w:rPr>
        <w:t>dpi</w:t>
      </w:r>
      <w:proofErr w:type="spellEnd"/>
      <w:r w:rsidRPr="00605688">
        <w:rPr>
          <w:rFonts w:ascii="Fira Sans" w:hAnsi="Fira Sans"/>
          <w:sz w:val="19"/>
          <w:szCs w:val="19"/>
        </w:rPr>
        <w:t xml:space="preserve">, rozmiarowi 272x354 </w:t>
      </w:r>
      <w:proofErr w:type="spellStart"/>
      <w:r w:rsidRPr="00605688">
        <w:rPr>
          <w:rFonts w:ascii="Fira Sans" w:hAnsi="Fira Sans"/>
          <w:sz w:val="19"/>
          <w:szCs w:val="19"/>
        </w:rPr>
        <w:t>pixeli</w:t>
      </w:r>
      <w:proofErr w:type="spellEnd"/>
      <w:r w:rsidRPr="00605688">
        <w:rPr>
          <w:rFonts w:ascii="Fira Sans" w:hAnsi="Fira Sans"/>
          <w:sz w:val="19"/>
          <w:szCs w:val="19"/>
        </w:rPr>
        <w:t>,</w:t>
      </w:r>
    </w:p>
    <w:p w14:paraId="67FFA4A7" w14:textId="77777777" w:rsidR="001A6AE9" w:rsidRPr="00605688" w:rsidRDefault="00822750" w:rsidP="00605688">
      <w:pPr>
        <w:pStyle w:val="Akapitzlist"/>
        <w:numPr>
          <w:ilvl w:val="2"/>
          <w:numId w:val="12"/>
        </w:numPr>
        <w:spacing w:after="0" w:line="240" w:lineRule="auto"/>
        <w:contextualSpacing w:val="0"/>
        <w:jc w:val="both"/>
        <w:rPr>
          <w:rFonts w:ascii="Fira Sans" w:hAnsi="Fira Sans"/>
          <w:sz w:val="19"/>
          <w:szCs w:val="19"/>
        </w:rPr>
      </w:pPr>
      <w:r w:rsidRPr="00605688">
        <w:rPr>
          <w:rFonts w:ascii="Fira Sans" w:hAnsi="Fira Sans"/>
          <w:sz w:val="19"/>
          <w:szCs w:val="19"/>
        </w:rPr>
        <w:t xml:space="preserve">przy rozdzielczości 600 </w:t>
      </w:r>
      <w:proofErr w:type="spellStart"/>
      <w:r w:rsidRPr="00605688">
        <w:rPr>
          <w:rFonts w:ascii="Fira Sans" w:hAnsi="Fira Sans"/>
          <w:sz w:val="19"/>
          <w:szCs w:val="19"/>
        </w:rPr>
        <w:t>dpi</w:t>
      </w:r>
      <w:proofErr w:type="spellEnd"/>
      <w:r w:rsidRPr="00605688">
        <w:rPr>
          <w:rFonts w:ascii="Fira Sans" w:hAnsi="Fira Sans"/>
          <w:sz w:val="19"/>
          <w:szCs w:val="19"/>
        </w:rPr>
        <w:t xml:space="preserve">, rozmiarowi 543x709 </w:t>
      </w:r>
      <w:proofErr w:type="spellStart"/>
      <w:r w:rsidRPr="00605688">
        <w:rPr>
          <w:rFonts w:ascii="Fira Sans" w:hAnsi="Fira Sans"/>
          <w:sz w:val="19"/>
          <w:szCs w:val="19"/>
        </w:rPr>
        <w:t>pixeli</w:t>
      </w:r>
      <w:proofErr w:type="spellEnd"/>
      <w:r w:rsidRPr="00605688">
        <w:rPr>
          <w:rFonts w:ascii="Fira Sans" w:hAnsi="Fira Sans"/>
          <w:sz w:val="19"/>
          <w:szCs w:val="19"/>
        </w:rPr>
        <w:t>.</w:t>
      </w:r>
    </w:p>
    <w:p w14:paraId="555C866A" w14:textId="5C5EDD03" w:rsidR="001A6AE9" w:rsidRPr="00605688" w:rsidRDefault="001A6AE9" w:rsidP="002F66C7">
      <w:pPr>
        <w:spacing w:before="12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lastRenderedPageBreak/>
        <w:t xml:space="preserve">Rachmistrz </w:t>
      </w:r>
      <w:r w:rsidR="008F74A6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spisowy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, wyłoniony w tryb</w:t>
      </w:r>
      <w:bookmarkStart w:id="0" w:name="_GoBack"/>
      <w:bookmarkEnd w:id="0"/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ie otwartego naboru na zasadach określonych w </w:t>
      </w:r>
      <w:r w:rsidR="00BC214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ustawie o </w:t>
      </w:r>
      <w:r w:rsidR="008F74A6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NSP 2021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, wykonuje czynności w ramach prac spisowych </w:t>
      </w:r>
      <w:r w:rsidRPr="00A07940">
        <w:rPr>
          <w:rFonts w:ascii="Fira Sans" w:eastAsia="Times New Roman" w:hAnsi="Fira Sans" w:cs="Times New Roman"/>
          <w:sz w:val="19"/>
          <w:szCs w:val="19"/>
          <w:lang w:eastAsia="pl-PL"/>
        </w:rPr>
        <w:t>na podstawie umowy zlecenia zawartej z dyrektorem urzędu statystycznego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, </w:t>
      </w:r>
      <w:r w:rsidR="000616D8">
        <w:rPr>
          <w:rFonts w:ascii="Fira Sans" w:eastAsia="Times New Roman" w:hAnsi="Fira Sans" w:cs="Times New Roman"/>
          <w:sz w:val="19"/>
          <w:szCs w:val="19"/>
          <w:lang w:eastAsia="pl-PL"/>
        </w:rPr>
        <w:br/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z wyko</w:t>
      </w:r>
      <w:r w:rsidR="008F74A6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rzystaniem urządzenia mobilnego 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wyposażonego w oprogramowanie dedykowane do przep</w:t>
      </w:r>
      <w:r w:rsidR="008F74A6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rowadzenia spisu. Urządzenie zostanie przekazane rachmistrzowi n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a podstawie</w:t>
      </w:r>
      <w:r w:rsidR="0088479A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F91E16" w:rsidRPr="0088479A">
        <w:rPr>
          <w:rFonts w:ascii="Fira Sans" w:eastAsia="Times New Roman" w:hAnsi="Fira Sans" w:cs="Times New Roman"/>
          <w:sz w:val="19"/>
          <w:szCs w:val="19"/>
          <w:lang w:eastAsia="pl-PL"/>
        </w:rPr>
        <w:t>protokołu przekazania</w:t>
      </w:r>
      <w:r w:rsidR="00085EC5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="00F91E16" w:rsidRPr="0088479A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9B0741" w:rsidRPr="0088479A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stanowiącego załącznik </w:t>
      </w:r>
      <w:r w:rsidR="000616D8">
        <w:rPr>
          <w:rFonts w:ascii="Fira Sans" w:eastAsia="Times New Roman" w:hAnsi="Fira Sans" w:cs="Times New Roman"/>
          <w:sz w:val="19"/>
          <w:szCs w:val="19"/>
          <w:lang w:eastAsia="pl-PL"/>
        </w:rPr>
        <w:br/>
      </w:r>
      <w:r w:rsidR="009B0741" w:rsidRPr="0088479A">
        <w:rPr>
          <w:rFonts w:ascii="Fira Sans" w:eastAsia="Times New Roman" w:hAnsi="Fira Sans" w:cs="Times New Roman"/>
          <w:sz w:val="19"/>
          <w:szCs w:val="19"/>
          <w:lang w:eastAsia="pl-PL"/>
        </w:rPr>
        <w:t>do umowy zlecenia</w:t>
      </w:r>
      <w:r w:rsidR="0088479A" w:rsidRPr="0088479A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</w:p>
    <w:p w14:paraId="599D71FD" w14:textId="77777777" w:rsidR="001A6AE9" w:rsidRPr="00605688" w:rsidRDefault="001A6AE9" w:rsidP="002909D5">
      <w:pPr>
        <w:spacing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05688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Do głównych zadań rachmistrza </w:t>
      </w:r>
      <w:r w:rsidR="0049542F" w:rsidRPr="00605688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spisowego</w:t>
      </w:r>
      <w:r w:rsidRPr="00605688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należeć będzie:</w:t>
      </w:r>
    </w:p>
    <w:p w14:paraId="082ADCD1" w14:textId="0F968870" w:rsidR="001A6AE9" w:rsidRPr="00605688" w:rsidRDefault="001A6AE9" w:rsidP="00605688">
      <w:pPr>
        <w:numPr>
          <w:ilvl w:val="0"/>
          <w:numId w:val="3"/>
        </w:num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przeprowadzenie wywiadów bezpośrednich lub telefonicznych w zależności od aktualnej sytuacji związanej z epidemią COVID-19</w:t>
      </w:r>
      <w:r w:rsidR="009F787C" w:rsidRPr="009F787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9F787C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 wykorzystaniem urządzenia mobilnego wyposażonego </w:t>
      </w:r>
      <w:r w:rsidR="009F787C">
        <w:rPr>
          <w:rFonts w:ascii="Fira Sans" w:eastAsia="Times New Roman" w:hAnsi="Fira Sans" w:cs="Times New Roman"/>
          <w:sz w:val="19"/>
          <w:szCs w:val="19"/>
          <w:lang w:eastAsia="pl-PL"/>
        </w:rPr>
        <w:t>z zainstalowaną aplikacją formularzową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;</w:t>
      </w:r>
    </w:p>
    <w:p w14:paraId="6F65F299" w14:textId="7BCCF9BB" w:rsidR="001A6AE9" w:rsidRPr="00A07940" w:rsidRDefault="001A6AE9" w:rsidP="00605688">
      <w:pPr>
        <w:numPr>
          <w:ilvl w:val="0"/>
          <w:numId w:val="3"/>
        </w:num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zebranie danych według ustalonej metodologii i zgodnie z kluczem pytań</w:t>
      </w:r>
      <w:r w:rsidR="00786545" w:rsidRPr="00A07940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 aplikacji formularzowej</w:t>
      </w:r>
      <w:r w:rsidR="00A07940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</w:p>
    <w:p w14:paraId="3518CC06" w14:textId="01958807" w:rsidR="001A6AE9" w:rsidRPr="00605688" w:rsidRDefault="001A6AE9" w:rsidP="00605688">
      <w:pPr>
        <w:numPr>
          <w:ilvl w:val="0"/>
          <w:numId w:val="3"/>
        </w:num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przejęcie części zadań innych rachmistrzów </w:t>
      </w:r>
      <w:r w:rsidR="005C5792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spisowych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 sytuacji awaryjnej, np. gdy </w:t>
      </w:r>
      <w:r w:rsidR="00402D7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zmniejszy się liczba 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rachmistrzów w gminie </w:t>
      </w:r>
      <w:r w:rsidR="00402D7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(np. w przypadku rezygnacji, </w:t>
      </w:r>
      <w:proofErr w:type="spellStart"/>
      <w:r w:rsidR="00402D79">
        <w:rPr>
          <w:rFonts w:ascii="Fira Sans" w:eastAsia="Times New Roman" w:hAnsi="Fira Sans" w:cs="Times New Roman"/>
          <w:sz w:val="19"/>
          <w:szCs w:val="19"/>
          <w:lang w:eastAsia="pl-PL"/>
        </w:rPr>
        <w:t>zachorowań</w:t>
      </w:r>
      <w:proofErr w:type="spellEnd"/>
      <w:r w:rsidR="00402D7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itp.) 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lub </w:t>
      </w:r>
      <w:r w:rsidR="005C5792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dotrzymanie 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termin</w:t>
      </w:r>
      <w:r w:rsidR="005C5792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u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5C5792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realizacji 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spisu będzie zagrożon</w:t>
      </w:r>
      <w:r w:rsidR="005C5792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e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</w:p>
    <w:p w14:paraId="28732D99" w14:textId="77777777" w:rsidR="001A6AE9" w:rsidRPr="001A6AE9" w:rsidRDefault="001A6AE9" w:rsidP="00CE17BD">
      <w:p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1A6AE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Oferta kandydata na rachmistrza </w:t>
      </w:r>
      <w:r w:rsidR="0049542F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spisowego</w:t>
      </w:r>
      <w:r w:rsidRPr="001A6AE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musi zawierać</w:t>
      </w:r>
      <w:r w:rsidR="006635A6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6635A6" w:rsidRPr="006635A6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(druk do pobrania)</w:t>
      </w:r>
      <w:r w:rsidRPr="006635A6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:</w:t>
      </w:r>
    </w:p>
    <w:p w14:paraId="65A91E79" w14:textId="6F23BAFA" w:rsidR="001A6AE9" w:rsidRPr="001A6AE9" w:rsidRDefault="001A6AE9" w:rsidP="00D96BAE">
      <w:pPr>
        <w:numPr>
          <w:ilvl w:val="0"/>
          <w:numId w:val="4"/>
        </w:numPr>
        <w:spacing w:after="0" w:line="240" w:lineRule="auto"/>
        <w:ind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Zgłoszenie </w:t>
      </w:r>
      <w:r w:rsidR="00A45B13">
        <w:rPr>
          <w:rFonts w:ascii="Fira Sans" w:eastAsia="Times New Roman" w:hAnsi="Fira Sans" w:cs="Times New Roman"/>
          <w:sz w:val="19"/>
          <w:szCs w:val="19"/>
          <w:lang w:eastAsia="pl-PL"/>
        </w:rPr>
        <w:t>zawierające</w:t>
      </w:r>
      <w:r w:rsidR="00276DA9">
        <w:rPr>
          <w:rFonts w:ascii="Fira Sans" w:eastAsia="Times New Roman" w:hAnsi="Fira Sans" w:cs="Times New Roman"/>
          <w:sz w:val="19"/>
          <w:szCs w:val="19"/>
          <w:lang w:eastAsia="pl-PL"/>
        </w:rPr>
        <w:t>:</w:t>
      </w:r>
    </w:p>
    <w:p w14:paraId="2402E445" w14:textId="371C8C7D" w:rsidR="001A6AE9" w:rsidRPr="006B7C4C" w:rsidRDefault="00A45B13" w:rsidP="00D96BAE">
      <w:pPr>
        <w:pStyle w:val="Akapitzlist"/>
        <w:numPr>
          <w:ilvl w:val="0"/>
          <w:numId w:val="15"/>
        </w:numPr>
        <w:spacing w:after="0" w:line="240" w:lineRule="auto"/>
        <w:ind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>imi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ę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1A6AE9"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>(imion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a</w:t>
      </w:r>
      <w:r w:rsidR="001A6AE9"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>) i nazwisk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o</w:t>
      </w:r>
      <w:r w:rsidR="00786545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1DFBFC84" w14:textId="61D6AF3C" w:rsidR="001A6AE9" w:rsidRPr="006B7C4C" w:rsidRDefault="00A45B13" w:rsidP="00D96BAE">
      <w:pPr>
        <w:pStyle w:val="Akapitzlist"/>
        <w:numPr>
          <w:ilvl w:val="0"/>
          <w:numId w:val="15"/>
        </w:numPr>
        <w:spacing w:after="0" w:line="240" w:lineRule="auto"/>
        <w:ind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>dat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a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1A6AE9"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>urodzenia</w:t>
      </w:r>
      <w:r w:rsidR="00786545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6713186F" w14:textId="040D7DBF" w:rsidR="001A6AE9" w:rsidRPr="006B7C4C" w:rsidRDefault="001A6AE9" w:rsidP="00D96BAE">
      <w:pPr>
        <w:pStyle w:val="Akapitzlist"/>
        <w:numPr>
          <w:ilvl w:val="0"/>
          <w:numId w:val="15"/>
        </w:numPr>
        <w:spacing w:after="0" w:line="240" w:lineRule="auto"/>
        <w:ind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>adres zamieszkania</w:t>
      </w:r>
      <w:r w:rsidR="00786545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629D5B46" w14:textId="149DBFE9" w:rsidR="001A6AE9" w:rsidRPr="006B7C4C" w:rsidRDefault="001A6AE9" w:rsidP="00D96BAE">
      <w:pPr>
        <w:pStyle w:val="Akapitzlist"/>
        <w:numPr>
          <w:ilvl w:val="0"/>
          <w:numId w:val="15"/>
        </w:numPr>
        <w:spacing w:after="0" w:line="240" w:lineRule="auto"/>
        <w:ind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>numer telefonu</w:t>
      </w:r>
      <w:r w:rsidR="00786545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49C37D6C" w14:textId="02D817FA" w:rsidR="001A6AE9" w:rsidRPr="006B7C4C" w:rsidRDefault="001A6AE9" w:rsidP="00D96BAE">
      <w:pPr>
        <w:pStyle w:val="Akapitzlist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>adres e-mail</w:t>
      </w:r>
      <w:r w:rsidR="00786545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</w:p>
    <w:p w14:paraId="16BE44B6" w14:textId="77777777" w:rsidR="00C8095B" w:rsidRPr="00C8095B" w:rsidRDefault="00C8095B" w:rsidP="00C8095B">
      <w:pPr>
        <w:numPr>
          <w:ilvl w:val="0"/>
          <w:numId w:val="5"/>
        </w:num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Oświadczenie zawierające informację o:</w:t>
      </w:r>
    </w:p>
    <w:p w14:paraId="1C5EAA26" w14:textId="77777777" w:rsidR="00C8095B" w:rsidRPr="00C8095B" w:rsidRDefault="00C8095B" w:rsidP="00C8095B">
      <w:pPr>
        <w:numPr>
          <w:ilvl w:val="1"/>
          <w:numId w:val="17"/>
        </w:num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posiadaniu obywatelstwa polskiego;</w:t>
      </w:r>
    </w:p>
    <w:p w14:paraId="76B237D6" w14:textId="77777777" w:rsidR="00C8095B" w:rsidRPr="00C8095B" w:rsidRDefault="00C8095B" w:rsidP="00C8095B">
      <w:pPr>
        <w:numPr>
          <w:ilvl w:val="1"/>
          <w:numId w:val="17"/>
        </w:num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korzystaniu z pełni praw obywatelskich;</w:t>
      </w:r>
    </w:p>
    <w:p w14:paraId="2E150A40" w14:textId="77777777" w:rsidR="00C8095B" w:rsidRPr="00C8095B" w:rsidRDefault="00C8095B" w:rsidP="00C8095B">
      <w:pPr>
        <w:numPr>
          <w:ilvl w:val="1"/>
          <w:numId w:val="17"/>
        </w:num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nieskazaniu prawomocnym wyrokiem za umyślne przestępstwa lub umyślne przestępstwa skarbowe;</w:t>
      </w:r>
    </w:p>
    <w:p w14:paraId="7836F650" w14:textId="77777777" w:rsidR="00C8095B" w:rsidRPr="00C8095B" w:rsidRDefault="00C8095B" w:rsidP="00C8095B">
      <w:pPr>
        <w:numPr>
          <w:ilvl w:val="1"/>
          <w:numId w:val="17"/>
        </w:num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posiadaniu co najmniej średniego wykształcenia;</w:t>
      </w:r>
    </w:p>
    <w:p w14:paraId="6F945CB0" w14:textId="77777777" w:rsidR="00C8095B" w:rsidRPr="00C8095B" w:rsidRDefault="00C8095B" w:rsidP="00C8095B">
      <w:pPr>
        <w:numPr>
          <w:ilvl w:val="1"/>
          <w:numId w:val="17"/>
        </w:num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znajomości języka polskiego w mowie i piśmie;</w:t>
      </w:r>
    </w:p>
    <w:p w14:paraId="29B4AF12" w14:textId="4BD5558D" w:rsidR="00C8095B" w:rsidRDefault="00A45B13" w:rsidP="00A45B13">
      <w:pPr>
        <w:numPr>
          <w:ilvl w:val="1"/>
          <w:numId w:val="17"/>
        </w:num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A45B13">
        <w:rPr>
          <w:rFonts w:ascii="Fira Sans" w:eastAsia="Times New Roman" w:hAnsi="Fira Sans" w:cs="Times New Roman"/>
          <w:sz w:val="19"/>
          <w:szCs w:val="19"/>
          <w:lang w:eastAsia="pl-PL"/>
        </w:rPr>
        <w:t>zgodę na przetwarzanie danych osobowych dla potrzeb niezbędnych do realizacji  procesu naboru na stanowisko rachmistrza spisowego</w:t>
      </w:r>
      <w:r w:rsidR="00C8095B"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</w:p>
    <w:p w14:paraId="4329BCA5" w14:textId="7466C002" w:rsidR="00C8095B" w:rsidRPr="00C8095B" w:rsidRDefault="00C8095B" w:rsidP="00C8095B">
      <w:pPr>
        <w:numPr>
          <w:ilvl w:val="1"/>
          <w:numId w:val="17"/>
        </w:num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o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odpowiedzialności karnej za złożenie fałszywego oświadczenia.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</w:p>
    <w:p w14:paraId="63474D67" w14:textId="4E0CD1E9" w:rsidR="00266E94" w:rsidRPr="00266E94" w:rsidRDefault="00266E94" w:rsidP="002F66C7">
      <w:pPr>
        <w:spacing w:before="240" w:line="240" w:lineRule="auto"/>
        <w:jc w:val="both"/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</w:pPr>
      <w:r w:rsidRPr="00266E94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Składanie ofert:</w:t>
      </w:r>
    </w:p>
    <w:p w14:paraId="1EDAD58A" w14:textId="2E956441" w:rsidR="00D96BAE" w:rsidRPr="00266E94" w:rsidRDefault="00D96BAE" w:rsidP="002909D5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266E94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Kandydat na rachmistrza spisowego w NSP 2021 może składać dokumenty osobiście w</w:t>
      </w:r>
      <w:r w:rsidR="00786545" w:rsidRPr="00266E94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266E94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siedzibie urzędu gminy lub za pośrednictwem: poczty elektronicznej na skrzynkę e-mailową urzędu</w:t>
      </w:r>
      <w:r w:rsidR="00266E94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:</w:t>
      </w:r>
      <w:r w:rsidR="007C0552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ugslubice@plocman.pl</w:t>
      </w:r>
      <w:r w:rsidRPr="00266E94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, platformy </w:t>
      </w:r>
      <w:proofErr w:type="spellStart"/>
      <w:r w:rsidRPr="00266E94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ePUAP</w:t>
      </w:r>
      <w:proofErr w:type="spellEnd"/>
      <w:r w:rsidRPr="00266E94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albo operatora pocztowego (w tym m.in. Poczty Polskiej, firm kurierskich)</w:t>
      </w:r>
      <w:r w:rsidR="009F46D9" w:rsidRPr="00266E94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. O </w:t>
      </w:r>
      <w:r w:rsidRPr="00266E94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dacie wpływu dokumentów decyduje:</w:t>
      </w:r>
    </w:p>
    <w:p w14:paraId="4C3EC5FB" w14:textId="21A12D58" w:rsidR="00D96BAE" w:rsidRPr="00D96BAE" w:rsidRDefault="00D96BAE" w:rsidP="009F46D9">
      <w:pPr>
        <w:pStyle w:val="Akapitzlist"/>
        <w:numPr>
          <w:ilvl w:val="0"/>
          <w:numId w:val="16"/>
        </w:numPr>
        <w:spacing w:after="0" w:line="240" w:lineRule="auto"/>
        <w:ind w:left="1077" w:hanging="357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D96BA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 przypadku osobistego złożenia dokumentów do urzędu lub doręczenia ich za</w:t>
      </w:r>
      <w:r w:rsidR="0078654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D96BA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pośrednictwem kuriera – data dostarczenia do urzędu,</w:t>
      </w:r>
    </w:p>
    <w:p w14:paraId="1F3E0687" w14:textId="3FA1B881" w:rsidR="00D96BAE" w:rsidRPr="00D96BAE" w:rsidRDefault="00D96BAE" w:rsidP="00D96BAE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D96BA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w przypadku wysłania dokumentów pocztą elektroniczną na skrzynkę e-mailową urzędu wskazaną </w:t>
      </w:r>
      <w:r w:rsidR="000616D8">
        <w:rPr>
          <w:rFonts w:ascii="Fira Sans" w:eastAsia="Times New Roman" w:hAnsi="Fira Sans" w:cs="Times New Roman"/>
          <w:bCs/>
          <w:sz w:val="19"/>
          <w:szCs w:val="19"/>
          <w:lang w:eastAsia="pl-PL"/>
        </w:rPr>
        <w:br/>
      </w:r>
      <w:r w:rsidRPr="00D96BA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w ogłoszeniu – data wprowadzenia zgłoszenia do środka komunikacji elektronicznej nadawcy (data wysłania </w:t>
      </w:r>
      <w:r w:rsidR="00D6492D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wiadomości e-</w:t>
      </w:r>
      <w:r w:rsidRPr="00D96BA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mail),</w:t>
      </w:r>
    </w:p>
    <w:p w14:paraId="298D2271" w14:textId="2AAF534D" w:rsidR="00D96BAE" w:rsidRPr="00D96BAE" w:rsidRDefault="00D96BAE" w:rsidP="00D96BAE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D96BA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w przypadku wysłania dokumentów poprzez platformę </w:t>
      </w:r>
      <w:proofErr w:type="spellStart"/>
      <w:r w:rsidRPr="00D96BA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ePUAP</w:t>
      </w:r>
      <w:proofErr w:type="spellEnd"/>
      <w:r w:rsidRPr="00D96BA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– data wysłania zgłoszenia przez nadawcę, która powinna być równoznaczna z datą wpływu na urzędową skrzynkę na</w:t>
      </w:r>
      <w:r w:rsidR="009F46D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proofErr w:type="spellStart"/>
      <w:r w:rsidRPr="00D96BA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ePUAP</w:t>
      </w:r>
      <w:proofErr w:type="spellEnd"/>
      <w:r w:rsidRPr="00D96BA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(pojawienie się zgłoszenia w systemie teleinformatycznym),</w:t>
      </w:r>
    </w:p>
    <w:p w14:paraId="6E3DE4E7" w14:textId="4FE5A7F6" w:rsidR="001A6AE9" w:rsidRPr="00D96BAE" w:rsidRDefault="00D96BAE" w:rsidP="00266E94">
      <w:pPr>
        <w:pStyle w:val="Akapitzlist"/>
        <w:numPr>
          <w:ilvl w:val="0"/>
          <w:numId w:val="16"/>
        </w:numPr>
        <w:spacing w:before="100" w:beforeAutospacing="1" w:after="120" w:line="240" w:lineRule="auto"/>
        <w:ind w:left="1077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D96BA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 przypadku przesłania dokumentów Pocztą Polską – data stempla pocztowego.</w:t>
      </w:r>
    </w:p>
    <w:p w14:paraId="2252AB1A" w14:textId="4069319F" w:rsidR="001A6AE9" w:rsidRPr="001A6AE9" w:rsidRDefault="001A6AE9" w:rsidP="00266E94">
      <w:pPr>
        <w:pStyle w:val="Akapitzlist"/>
        <w:numPr>
          <w:ilvl w:val="0"/>
          <w:numId w:val="21"/>
        </w:numPr>
        <w:spacing w:before="120" w:after="120" w:line="240" w:lineRule="auto"/>
        <w:ind w:left="714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>Oferty kandydatów złożone po terminie, w inny sposób niż określony w ogłoszeniu lub bez kompletu wymaganych dokumentów</w:t>
      </w:r>
      <w:r w:rsidR="00BF0B75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nie będą brane pod uwagę w postępowaniu rekrutacyjnym. </w:t>
      </w:r>
    </w:p>
    <w:p w14:paraId="5B3B1CD2" w14:textId="76828742" w:rsidR="0027464A" w:rsidRPr="001A6AE9" w:rsidRDefault="001A6AE9" w:rsidP="00266E94">
      <w:pPr>
        <w:pStyle w:val="Akapitzlist"/>
        <w:numPr>
          <w:ilvl w:val="0"/>
          <w:numId w:val="21"/>
        </w:numPr>
        <w:spacing w:before="120" w:after="120" w:line="240" w:lineRule="auto"/>
        <w:ind w:left="714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>Więcej informacji na temat spisu można uzyskać na stronie internetowej </w:t>
      </w:r>
      <w:r w:rsidR="00D6492D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Urzędu Gminy </w:t>
      </w:r>
      <w:hyperlink r:id="rId6" w:tgtFrame="_blank" w:history="1"/>
      <w:r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>oraz w Gminnym Biurze Spisowym w</w:t>
      </w:r>
      <w:r w:rsidR="009F46D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7C0552">
        <w:rPr>
          <w:rFonts w:ascii="Fira Sans" w:eastAsia="Times New Roman" w:hAnsi="Fira Sans" w:cs="Times New Roman"/>
          <w:sz w:val="19"/>
          <w:szCs w:val="19"/>
          <w:lang w:eastAsia="pl-PL"/>
        </w:rPr>
        <w:t>Słubicach</w:t>
      </w:r>
      <w:r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– nr tel</w:t>
      </w:r>
      <w:r w:rsidR="007C0552">
        <w:rPr>
          <w:rFonts w:ascii="Fira Sans" w:eastAsia="Times New Roman" w:hAnsi="Fira Sans" w:cs="Times New Roman"/>
          <w:sz w:val="19"/>
          <w:szCs w:val="19"/>
          <w:lang w:eastAsia="pl-PL"/>
        </w:rPr>
        <w:t>. 24 277 89 30</w:t>
      </w:r>
      <w:r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27464A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e-mail: </w:t>
      </w:r>
      <w:r w:rsidR="007C0552">
        <w:rPr>
          <w:rFonts w:ascii="Fira Sans" w:eastAsia="Times New Roman" w:hAnsi="Fira Sans" w:cs="Times New Roman"/>
          <w:sz w:val="19"/>
          <w:szCs w:val="19"/>
          <w:lang w:eastAsia="pl-PL"/>
        </w:rPr>
        <w:t>ugslubice@plocman.pl</w:t>
      </w:r>
    </w:p>
    <w:p w14:paraId="7E614913" w14:textId="77777777" w:rsidR="007C0552" w:rsidRDefault="001A6AE9" w:rsidP="007C0552">
      <w:pPr>
        <w:spacing w:before="100" w:beforeAutospacing="1" w:after="0" w:line="240" w:lineRule="auto"/>
        <w:ind w:left="4956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>Gminny Komisarz Spisowy</w:t>
      </w:r>
      <w:r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br/>
      </w:r>
    </w:p>
    <w:p w14:paraId="7593C0A3" w14:textId="6382F5B1" w:rsidR="00090CBB" w:rsidRPr="001A6AE9" w:rsidRDefault="00376D97" w:rsidP="002909D5">
      <w:pPr>
        <w:spacing w:before="100" w:beforeAutospacing="1" w:after="0" w:line="240" w:lineRule="auto"/>
        <w:ind w:left="4956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lastRenderedPageBreak/>
        <w:t>…………………</w:t>
      </w:r>
      <w:r w:rsidR="007C0552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……………………..</w:t>
      </w:r>
    </w:p>
    <w:sectPr w:rsidR="00090CBB" w:rsidRPr="001A6AE9" w:rsidSect="002909D5"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Fira Sans">
    <w:altName w:val="Cambria Math"/>
    <w:charset w:val="EE"/>
    <w:family w:val="swiss"/>
    <w:pitch w:val="variable"/>
    <w:sig w:usb0="00000001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91DBF"/>
    <w:multiLevelType w:val="hybridMultilevel"/>
    <w:tmpl w:val="D0CE1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629C1"/>
    <w:multiLevelType w:val="hybridMultilevel"/>
    <w:tmpl w:val="187EE8C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CE7426"/>
    <w:multiLevelType w:val="hybridMultilevel"/>
    <w:tmpl w:val="69C638D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532B1D"/>
    <w:multiLevelType w:val="multilevel"/>
    <w:tmpl w:val="87400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AE611C"/>
    <w:multiLevelType w:val="multilevel"/>
    <w:tmpl w:val="E614524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lowerLetter"/>
      <w:lvlText w:val="%2)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 w15:restartNumberingAfterBreak="0">
    <w:nsid w:val="2027237E"/>
    <w:multiLevelType w:val="multilevel"/>
    <w:tmpl w:val="09929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6857D89"/>
    <w:multiLevelType w:val="multilevel"/>
    <w:tmpl w:val="930CACA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29C23CEB"/>
    <w:multiLevelType w:val="multilevel"/>
    <w:tmpl w:val="84B0F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00733E4"/>
    <w:multiLevelType w:val="hybridMultilevel"/>
    <w:tmpl w:val="C2D63AF2"/>
    <w:lvl w:ilvl="0" w:tplc="418E2F02">
      <w:start w:val="1"/>
      <w:numFmt w:val="bullet"/>
      <w:lvlText w:val="-"/>
      <w:lvlJc w:val="left"/>
      <w:pPr>
        <w:ind w:left="1146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3CAA7A37"/>
    <w:multiLevelType w:val="multilevel"/>
    <w:tmpl w:val="C15458F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EAD4580"/>
    <w:multiLevelType w:val="multilevel"/>
    <w:tmpl w:val="0C266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F4B7482"/>
    <w:multiLevelType w:val="hybridMultilevel"/>
    <w:tmpl w:val="CDB2D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280C63"/>
    <w:multiLevelType w:val="hybridMultilevel"/>
    <w:tmpl w:val="A27865F8"/>
    <w:lvl w:ilvl="0" w:tplc="418E2F02">
      <w:start w:val="1"/>
      <w:numFmt w:val="bullet"/>
      <w:lvlText w:val="-"/>
      <w:lvlJc w:val="left"/>
      <w:pPr>
        <w:ind w:left="1442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2162" w:hanging="360"/>
      </w:pPr>
    </w:lvl>
    <w:lvl w:ilvl="2" w:tplc="0415001B">
      <w:start w:val="1"/>
      <w:numFmt w:val="lowerRoman"/>
      <w:lvlText w:val="%3."/>
      <w:lvlJc w:val="right"/>
      <w:pPr>
        <w:ind w:left="2882" w:hanging="180"/>
      </w:pPr>
    </w:lvl>
    <w:lvl w:ilvl="3" w:tplc="0415000F">
      <w:start w:val="1"/>
      <w:numFmt w:val="decimal"/>
      <w:lvlText w:val="%4."/>
      <w:lvlJc w:val="left"/>
      <w:pPr>
        <w:ind w:left="3602" w:hanging="360"/>
      </w:pPr>
    </w:lvl>
    <w:lvl w:ilvl="4" w:tplc="04150019">
      <w:start w:val="1"/>
      <w:numFmt w:val="lowerLetter"/>
      <w:lvlText w:val="%5."/>
      <w:lvlJc w:val="left"/>
      <w:pPr>
        <w:ind w:left="4322" w:hanging="360"/>
      </w:pPr>
    </w:lvl>
    <w:lvl w:ilvl="5" w:tplc="0415001B">
      <w:start w:val="1"/>
      <w:numFmt w:val="lowerRoman"/>
      <w:lvlText w:val="%6."/>
      <w:lvlJc w:val="right"/>
      <w:pPr>
        <w:ind w:left="5042" w:hanging="180"/>
      </w:pPr>
    </w:lvl>
    <w:lvl w:ilvl="6" w:tplc="0415000F">
      <w:start w:val="1"/>
      <w:numFmt w:val="decimal"/>
      <w:lvlText w:val="%7."/>
      <w:lvlJc w:val="left"/>
      <w:pPr>
        <w:ind w:left="5762" w:hanging="360"/>
      </w:pPr>
    </w:lvl>
    <w:lvl w:ilvl="7" w:tplc="04150019">
      <w:start w:val="1"/>
      <w:numFmt w:val="lowerLetter"/>
      <w:lvlText w:val="%8."/>
      <w:lvlJc w:val="left"/>
      <w:pPr>
        <w:ind w:left="6482" w:hanging="360"/>
      </w:pPr>
    </w:lvl>
    <w:lvl w:ilvl="8" w:tplc="0415001B">
      <w:start w:val="1"/>
      <w:numFmt w:val="lowerRoman"/>
      <w:lvlText w:val="%9."/>
      <w:lvlJc w:val="right"/>
      <w:pPr>
        <w:ind w:left="7202" w:hanging="180"/>
      </w:pPr>
    </w:lvl>
  </w:abstractNum>
  <w:abstractNum w:abstractNumId="15" w15:restartNumberingAfterBreak="0">
    <w:nsid w:val="40DA2872"/>
    <w:multiLevelType w:val="hybridMultilevel"/>
    <w:tmpl w:val="A720F40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F0D5A5C"/>
    <w:multiLevelType w:val="hybridMultilevel"/>
    <w:tmpl w:val="A9EAFC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9254B80"/>
    <w:multiLevelType w:val="hybridMultilevel"/>
    <w:tmpl w:val="45B82C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98E1A35"/>
    <w:multiLevelType w:val="hybridMultilevel"/>
    <w:tmpl w:val="D5385B8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17"/>
  </w:num>
  <w:num w:numId="5">
    <w:abstractNumId w:val="8"/>
  </w:num>
  <w:num w:numId="6">
    <w:abstractNumId w:val="12"/>
  </w:num>
  <w:num w:numId="7">
    <w:abstractNumId w:val="13"/>
  </w:num>
  <w:num w:numId="8">
    <w:abstractNumId w:val="16"/>
  </w:num>
  <w:num w:numId="9">
    <w:abstractNumId w:val="19"/>
  </w:num>
  <w:num w:numId="10">
    <w:abstractNumId w:val="15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1"/>
  </w:num>
  <w:num w:numId="14">
    <w:abstractNumId w:val="10"/>
  </w:num>
  <w:num w:numId="15">
    <w:abstractNumId w:val="18"/>
  </w:num>
  <w:num w:numId="16">
    <w:abstractNumId w:val="2"/>
  </w:num>
  <w:num w:numId="17">
    <w:abstractNumId w:val="11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9"/>
  </w:num>
  <w:num w:numId="21">
    <w:abstractNumId w:val="0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AE9"/>
    <w:rsid w:val="00003170"/>
    <w:rsid w:val="00007145"/>
    <w:rsid w:val="00022E38"/>
    <w:rsid w:val="00037FAF"/>
    <w:rsid w:val="000519D0"/>
    <w:rsid w:val="000616D8"/>
    <w:rsid w:val="00085EC5"/>
    <w:rsid w:val="00090CBB"/>
    <w:rsid w:val="0009517A"/>
    <w:rsid w:val="00097287"/>
    <w:rsid w:val="000A6183"/>
    <w:rsid w:val="000D29FF"/>
    <w:rsid w:val="000E44F7"/>
    <w:rsid w:val="00154A67"/>
    <w:rsid w:val="00195E1A"/>
    <w:rsid w:val="001A6AE9"/>
    <w:rsid w:val="001A70FF"/>
    <w:rsid w:val="001B14B6"/>
    <w:rsid w:val="001C0759"/>
    <w:rsid w:val="00263EE3"/>
    <w:rsid w:val="00266E94"/>
    <w:rsid w:val="0027464A"/>
    <w:rsid w:val="00276DA9"/>
    <w:rsid w:val="002909D5"/>
    <w:rsid w:val="002D690B"/>
    <w:rsid w:val="002F66C7"/>
    <w:rsid w:val="00376D97"/>
    <w:rsid w:val="003A2163"/>
    <w:rsid w:val="003E2FE3"/>
    <w:rsid w:val="003F2136"/>
    <w:rsid w:val="00402D79"/>
    <w:rsid w:val="00435AAB"/>
    <w:rsid w:val="00443C56"/>
    <w:rsid w:val="00481B78"/>
    <w:rsid w:val="0049542F"/>
    <w:rsid w:val="0049670D"/>
    <w:rsid w:val="004A0646"/>
    <w:rsid w:val="004A19E3"/>
    <w:rsid w:val="005038BF"/>
    <w:rsid w:val="00524828"/>
    <w:rsid w:val="00541FCD"/>
    <w:rsid w:val="00575089"/>
    <w:rsid w:val="00584D36"/>
    <w:rsid w:val="005C5792"/>
    <w:rsid w:val="005C73E1"/>
    <w:rsid w:val="005D0163"/>
    <w:rsid w:val="00605688"/>
    <w:rsid w:val="00626821"/>
    <w:rsid w:val="00644BEA"/>
    <w:rsid w:val="006610FF"/>
    <w:rsid w:val="00662C49"/>
    <w:rsid w:val="006635A6"/>
    <w:rsid w:val="006960F3"/>
    <w:rsid w:val="006B4C09"/>
    <w:rsid w:val="006B7C4C"/>
    <w:rsid w:val="00721A57"/>
    <w:rsid w:val="00735567"/>
    <w:rsid w:val="00781347"/>
    <w:rsid w:val="00786545"/>
    <w:rsid w:val="007C0552"/>
    <w:rsid w:val="007E3325"/>
    <w:rsid w:val="00805322"/>
    <w:rsid w:val="00822750"/>
    <w:rsid w:val="00844CA0"/>
    <w:rsid w:val="00884154"/>
    <w:rsid w:val="0088479A"/>
    <w:rsid w:val="00887E17"/>
    <w:rsid w:val="00895F33"/>
    <w:rsid w:val="008B15AE"/>
    <w:rsid w:val="008F0691"/>
    <w:rsid w:val="008F74A6"/>
    <w:rsid w:val="00922229"/>
    <w:rsid w:val="009350C4"/>
    <w:rsid w:val="009601CC"/>
    <w:rsid w:val="0097440B"/>
    <w:rsid w:val="00980F98"/>
    <w:rsid w:val="009B0741"/>
    <w:rsid w:val="009F46D9"/>
    <w:rsid w:val="009F787C"/>
    <w:rsid w:val="00A07940"/>
    <w:rsid w:val="00A45B13"/>
    <w:rsid w:val="00AA0542"/>
    <w:rsid w:val="00AB6B2A"/>
    <w:rsid w:val="00AC615C"/>
    <w:rsid w:val="00AD06B8"/>
    <w:rsid w:val="00AF7611"/>
    <w:rsid w:val="00B200E3"/>
    <w:rsid w:val="00B414A2"/>
    <w:rsid w:val="00B7197C"/>
    <w:rsid w:val="00B82AC5"/>
    <w:rsid w:val="00B8567F"/>
    <w:rsid w:val="00BC2141"/>
    <w:rsid w:val="00BC2187"/>
    <w:rsid w:val="00BE43BB"/>
    <w:rsid w:val="00BE7B3F"/>
    <w:rsid w:val="00BF0B75"/>
    <w:rsid w:val="00BF1379"/>
    <w:rsid w:val="00C32EDE"/>
    <w:rsid w:val="00C43B9D"/>
    <w:rsid w:val="00C8095B"/>
    <w:rsid w:val="00C965DE"/>
    <w:rsid w:val="00CE17BD"/>
    <w:rsid w:val="00D4456E"/>
    <w:rsid w:val="00D47AA3"/>
    <w:rsid w:val="00D544D2"/>
    <w:rsid w:val="00D6492D"/>
    <w:rsid w:val="00D96BAE"/>
    <w:rsid w:val="00DA0571"/>
    <w:rsid w:val="00E23BDF"/>
    <w:rsid w:val="00E453EF"/>
    <w:rsid w:val="00E54F8C"/>
    <w:rsid w:val="00E645E6"/>
    <w:rsid w:val="00E94E59"/>
    <w:rsid w:val="00EA540E"/>
    <w:rsid w:val="00EF515A"/>
    <w:rsid w:val="00F0348B"/>
    <w:rsid w:val="00F51094"/>
    <w:rsid w:val="00F67CB1"/>
    <w:rsid w:val="00F70AEF"/>
    <w:rsid w:val="00F91E16"/>
    <w:rsid w:val="00FA4446"/>
    <w:rsid w:val="00FF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E531F"/>
  <w15:docId w15:val="{DA2B64B9-27D5-46BD-B62D-8946C2176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0714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22E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2E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2E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2E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2E3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E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E38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D6492D"/>
  </w:style>
  <w:style w:type="character" w:styleId="Hipercze">
    <w:name w:val="Hyperlink"/>
    <w:basedOn w:val="Domylnaczcionkaakapitu"/>
    <w:uiPriority w:val="99"/>
    <w:rsid w:val="00D6492D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39"/>
    <w:rsid w:val="00D6492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6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8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09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27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2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pisrolny.gov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4606AA-B2BD-409E-A187-2E4F761F9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1040</Words>
  <Characters>6245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 WRO</dc:creator>
  <cp:lastModifiedBy>Jarosław Lenarcik</cp:lastModifiedBy>
  <cp:revision>11</cp:revision>
  <cp:lastPrinted>2021-01-29T07:02:00Z</cp:lastPrinted>
  <dcterms:created xsi:type="dcterms:W3CDTF">2021-01-22T11:38:00Z</dcterms:created>
  <dcterms:modified xsi:type="dcterms:W3CDTF">2021-01-29T07:12:00Z</dcterms:modified>
</cp:coreProperties>
</file>